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B80AF" w14:textId="78E4CB86" w:rsidR="007152F3" w:rsidRPr="00BC7B57" w:rsidRDefault="00A25A02" w:rsidP="00A25A02">
      <w:pPr>
        <w:spacing w:before="1080" w:after="48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C60CAD0" wp14:editId="4E888C2F">
            <wp:simplePos x="0" y="0"/>
            <wp:positionH relativeFrom="margin">
              <wp:posOffset>-61272</wp:posOffset>
            </wp:positionH>
            <wp:positionV relativeFrom="margin">
              <wp:posOffset>-216739</wp:posOffset>
            </wp:positionV>
            <wp:extent cx="1533525" cy="647700"/>
            <wp:effectExtent l="0" t="0" r="9525" b="0"/>
            <wp:wrapNone/>
            <wp:docPr id="1" name="Obrázek 6" descr="SVS_znacka_10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SVS_znacka_100%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2F3" w:rsidRPr="00BC7B57">
        <w:rPr>
          <w:rFonts w:ascii="Arial" w:hAnsi="Arial" w:cs="Arial"/>
          <w:b/>
          <w:sz w:val="28"/>
          <w:szCs w:val="28"/>
        </w:rPr>
        <w:t>Žádost o vydání souhlasu s prodejem syrového mléka</w:t>
      </w:r>
    </w:p>
    <w:p w14:paraId="2204A313" w14:textId="77777777" w:rsidR="008F5348" w:rsidRPr="00BC7B57" w:rsidRDefault="008F5348" w:rsidP="008F5348">
      <w:pPr>
        <w:shd w:val="clear" w:color="auto" w:fill="FFFFFF"/>
        <w:spacing w:before="240" w:after="0"/>
        <w:rPr>
          <w:rFonts w:ascii="Arial" w:hAnsi="Arial" w:cs="Arial"/>
          <w:b/>
          <w:bCs/>
          <w:spacing w:val="-5"/>
          <w:sz w:val="24"/>
          <w:szCs w:val="24"/>
          <w:vertAlign w:val="superscript"/>
        </w:rPr>
      </w:pPr>
      <w:r w:rsidRPr="00BC7B57">
        <w:rPr>
          <w:rFonts w:ascii="Arial" w:hAnsi="Arial" w:cs="Arial"/>
          <w:b/>
          <w:bCs/>
          <w:spacing w:val="-5"/>
          <w:sz w:val="24"/>
          <w:szCs w:val="24"/>
        </w:rPr>
        <w:t>Žadatel</w:t>
      </w:r>
    </w:p>
    <w:p w14:paraId="26F0E027" w14:textId="77777777" w:rsidR="008F5348" w:rsidRPr="00BC7B57" w:rsidRDefault="008F5348" w:rsidP="008F5348">
      <w:pPr>
        <w:shd w:val="clear" w:color="auto" w:fill="FFFFFF"/>
        <w:spacing w:before="240" w:after="0"/>
        <w:rPr>
          <w:rFonts w:ascii="Arial" w:hAnsi="Arial" w:cs="Arial"/>
          <w:szCs w:val="24"/>
        </w:rPr>
      </w:pPr>
      <w:r w:rsidRPr="00BC7B57">
        <w:rPr>
          <w:rFonts w:ascii="Arial" w:hAnsi="Arial" w:cs="Arial"/>
          <w:szCs w:val="24"/>
        </w:rPr>
        <w:t>Jméno a příjmení</w:t>
      </w:r>
      <w:r w:rsidR="0086632A">
        <w:rPr>
          <w:rFonts w:ascii="Arial" w:hAnsi="Arial" w:cs="Arial"/>
          <w:szCs w:val="24"/>
        </w:rPr>
        <w:t xml:space="preserve"> </w:t>
      </w:r>
      <w:r w:rsidRPr="00BC7B57">
        <w:rPr>
          <w:rFonts w:ascii="Arial" w:hAnsi="Arial" w:cs="Arial"/>
          <w:szCs w:val="24"/>
        </w:rPr>
        <w:t>/</w:t>
      </w:r>
      <w:r w:rsidR="0086632A">
        <w:rPr>
          <w:rFonts w:ascii="Arial" w:hAnsi="Arial" w:cs="Arial"/>
          <w:szCs w:val="24"/>
        </w:rPr>
        <w:t xml:space="preserve"> </w:t>
      </w:r>
      <w:r w:rsidRPr="00BC7B57">
        <w:rPr>
          <w:rFonts w:ascii="Arial" w:hAnsi="Arial" w:cs="Arial"/>
          <w:szCs w:val="24"/>
        </w:rPr>
        <w:t>název nebo obchodní firma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9776"/>
      </w:tblGrid>
      <w:tr w:rsidR="008F5348" w:rsidRPr="00BC7B57" w14:paraId="3D1A670D" w14:textId="77777777" w:rsidTr="00A25A02">
        <w:trPr>
          <w:trHeight w:val="432"/>
        </w:trPr>
        <w:tc>
          <w:tcPr>
            <w:tcW w:w="5000" w:type="pct"/>
            <w:vAlign w:val="center"/>
          </w:tcPr>
          <w:p w14:paraId="01D40041" w14:textId="77777777" w:rsidR="008F5348" w:rsidRPr="00BC7B57" w:rsidRDefault="008F5348" w:rsidP="008F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C7B57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B57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 w:rsidRPr="00BC7B57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BC7B57"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bookmarkStart w:id="0" w:name="_GoBack"/>
            <w:r w:rsidRPr="00BC7B57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BC7B57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BC7B57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BC7B57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BC7B57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bookmarkEnd w:id="0"/>
            <w:r w:rsidRPr="00BC7B57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</w:tr>
    </w:tbl>
    <w:p w14:paraId="38F0225C" w14:textId="77777777" w:rsidR="008F5348" w:rsidRPr="00BC7B57" w:rsidRDefault="008F5348" w:rsidP="008F5348">
      <w:pPr>
        <w:shd w:val="clear" w:color="auto" w:fill="FFFFFF"/>
        <w:spacing w:before="240" w:after="0" w:line="259" w:lineRule="auto"/>
        <w:rPr>
          <w:rFonts w:ascii="Arial" w:hAnsi="Arial" w:cs="Arial"/>
          <w:szCs w:val="24"/>
        </w:rPr>
      </w:pPr>
      <w:r w:rsidRPr="00BC7B57">
        <w:rPr>
          <w:rFonts w:ascii="Arial" w:hAnsi="Arial" w:cs="Arial"/>
          <w:szCs w:val="24"/>
        </w:rPr>
        <w:t>Místo podnikání /</w:t>
      </w:r>
      <w:r w:rsidR="0086632A">
        <w:rPr>
          <w:rFonts w:ascii="Arial" w:hAnsi="Arial" w:cs="Arial"/>
          <w:szCs w:val="24"/>
        </w:rPr>
        <w:t xml:space="preserve"> </w:t>
      </w:r>
      <w:r w:rsidRPr="00BC7B57">
        <w:rPr>
          <w:rFonts w:ascii="Arial" w:hAnsi="Arial" w:cs="Arial"/>
          <w:szCs w:val="24"/>
        </w:rPr>
        <w:t xml:space="preserve">sídlo žadatele 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868"/>
        <w:gridCol w:w="3932"/>
        <w:gridCol w:w="2008"/>
        <w:gridCol w:w="2979"/>
      </w:tblGrid>
      <w:tr w:rsidR="00A25A02" w:rsidRPr="004A37BF" w14:paraId="495F71FC" w14:textId="77777777" w:rsidTr="00F237DB">
        <w:trPr>
          <w:trHeight w:hRule="exact" w:val="431"/>
        </w:trPr>
        <w:tc>
          <w:tcPr>
            <w:tcW w:w="44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3B25D6A8" w14:textId="77777777" w:rsidR="00A25A02" w:rsidRPr="004A37BF" w:rsidRDefault="00A25A02" w:rsidP="00F2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"/>
              <w:rPr>
                <w:rFonts w:ascii="Arial" w:hAnsi="Arial" w:cs="Arial"/>
                <w:color w:val="231F20"/>
                <w:szCs w:val="20"/>
              </w:rPr>
            </w:pPr>
            <w:r w:rsidRPr="004A37BF">
              <w:rPr>
                <w:rFonts w:ascii="Arial" w:hAnsi="Arial" w:cs="Arial"/>
                <w:szCs w:val="20"/>
              </w:rPr>
              <w:t>Ulice:</w:t>
            </w:r>
          </w:p>
        </w:tc>
        <w:tc>
          <w:tcPr>
            <w:tcW w:w="2009" w:type="pct"/>
            <w:vAlign w:val="center"/>
          </w:tcPr>
          <w:p w14:paraId="35A8B55C" w14:textId="77777777" w:rsidR="00A25A02" w:rsidRPr="004A37BF" w:rsidRDefault="00A25A02" w:rsidP="00F2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Cs w:val="20"/>
              </w:rPr>
            </w:pP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14:paraId="24426B75" w14:textId="77777777" w:rsidR="00A25A02" w:rsidRPr="004A37BF" w:rsidRDefault="00A25A02" w:rsidP="00F2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Cs w:val="20"/>
              </w:rPr>
            </w:pPr>
            <w:r w:rsidRPr="004A37BF">
              <w:rPr>
                <w:rFonts w:ascii="Arial" w:hAnsi="Arial" w:cs="Arial"/>
                <w:color w:val="231F20"/>
                <w:szCs w:val="20"/>
              </w:rPr>
              <w:t>Č. p. / orientační:</w:t>
            </w:r>
          </w:p>
        </w:tc>
        <w:tc>
          <w:tcPr>
            <w:tcW w:w="1522" w:type="pct"/>
            <w:vAlign w:val="center"/>
          </w:tcPr>
          <w:p w14:paraId="23212399" w14:textId="77777777" w:rsidR="00A25A02" w:rsidRPr="004A37BF" w:rsidRDefault="00A25A02" w:rsidP="00F2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Cs w:val="20"/>
              </w:rPr>
            </w:pP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</w:tr>
      <w:tr w:rsidR="00A25A02" w:rsidRPr="004A37BF" w14:paraId="5F0FE1D2" w14:textId="77777777" w:rsidTr="00F237DB">
        <w:trPr>
          <w:trHeight w:val="40"/>
        </w:trPr>
        <w:tc>
          <w:tcPr>
            <w:tcW w:w="5000" w:type="pct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6DA49C5F" w14:textId="77777777" w:rsidR="00A25A02" w:rsidRPr="004A37BF" w:rsidRDefault="00A25A02" w:rsidP="00F2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4"/>
                <w:szCs w:val="2"/>
              </w:rPr>
            </w:pPr>
          </w:p>
        </w:tc>
      </w:tr>
      <w:tr w:rsidR="00A25A02" w:rsidRPr="004A37BF" w14:paraId="0FCC6A2F" w14:textId="77777777" w:rsidTr="00F237DB">
        <w:trPr>
          <w:trHeight w:hRule="exact" w:val="431"/>
        </w:trPr>
        <w:tc>
          <w:tcPr>
            <w:tcW w:w="443" w:type="pct"/>
            <w:tcBorders>
              <w:top w:val="nil"/>
              <w:left w:val="nil"/>
              <w:bottom w:val="nil"/>
            </w:tcBorders>
            <w:vAlign w:val="center"/>
          </w:tcPr>
          <w:p w14:paraId="7F57121F" w14:textId="77777777" w:rsidR="00A25A02" w:rsidRPr="004A37BF" w:rsidRDefault="00A25A02" w:rsidP="00F2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"/>
              <w:rPr>
                <w:rFonts w:ascii="Arial" w:hAnsi="Arial" w:cs="Arial"/>
                <w:szCs w:val="20"/>
              </w:rPr>
            </w:pPr>
            <w:r w:rsidRPr="004A37BF">
              <w:rPr>
                <w:rFonts w:ascii="Arial" w:hAnsi="Arial" w:cs="Arial"/>
                <w:szCs w:val="20"/>
              </w:rPr>
              <w:t>Obec:</w:t>
            </w:r>
          </w:p>
        </w:tc>
        <w:tc>
          <w:tcPr>
            <w:tcW w:w="2009" w:type="pct"/>
            <w:tcBorders>
              <w:top w:val="single" w:sz="4" w:space="0" w:color="auto"/>
            </w:tcBorders>
            <w:vAlign w:val="center"/>
          </w:tcPr>
          <w:p w14:paraId="4A5F317D" w14:textId="77777777" w:rsidR="00A25A02" w:rsidRPr="004A37BF" w:rsidRDefault="00A25A02" w:rsidP="00F2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Cs w:val="20"/>
              </w:rPr>
            </w:pP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14:paraId="40FA5690" w14:textId="77777777" w:rsidR="00A25A02" w:rsidRPr="004A37BF" w:rsidRDefault="00A25A02" w:rsidP="00F2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Cs w:val="20"/>
              </w:rPr>
            </w:pPr>
            <w:r w:rsidRPr="004A37BF">
              <w:rPr>
                <w:rFonts w:ascii="Arial" w:hAnsi="Arial" w:cs="Arial"/>
                <w:color w:val="231F20"/>
                <w:szCs w:val="20"/>
              </w:rPr>
              <w:t>PSČ:</w:t>
            </w:r>
          </w:p>
        </w:tc>
        <w:tc>
          <w:tcPr>
            <w:tcW w:w="1522" w:type="pct"/>
            <w:vAlign w:val="center"/>
          </w:tcPr>
          <w:p w14:paraId="5ED79718" w14:textId="77777777" w:rsidR="00A25A02" w:rsidRPr="004A37BF" w:rsidRDefault="00A25A02" w:rsidP="00F2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Cs w:val="20"/>
              </w:rPr>
            </w:pP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</w:tr>
      <w:tr w:rsidR="00A25A02" w:rsidRPr="004A37BF" w14:paraId="48430762" w14:textId="77777777" w:rsidTr="00F237DB">
        <w:trPr>
          <w:trHeight w:val="43"/>
        </w:trPr>
        <w:tc>
          <w:tcPr>
            <w:tcW w:w="5000" w:type="pct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30124738" w14:textId="77777777" w:rsidR="00A25A02" w:rsidRPr="004A37BF" w:rsidRDefault="00A25A02" w:rsidP="00F2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4"/>
                <w:szCs w:val="2"/>
              </w:rPr>
            </w:pPr>
          </w:p>
        </w:tc>
      </w:tr>
      <w:tr w:rsidR="00A25A02" w:rsidRPr="004A37BF" w14:paraId="6185B3C3" w14:textId="77777777" w:rsidTr="00F237DB">
        <w:trPr>
          <w:trHeight w:hRule="exact" w:val="431"/>
        </w:trPr>
        <w:tc>
          <w:tcPr>
            <w:tcW w:w="443" w:type="pct"/>
            <w:tcBorders>
              <w:top w:val="single" w:sz="4" w:space="0" w:color="FFFFFF"/>
              <w:left w:val="nil"/>
              <w:bottom w:val="single" w:sz="4" w:space="0" w:color="FFFFFF"/>
            </w:tcBorders>
            <w:vAlign w:val="center"/>
          </w:tcPr>
          <w:p w14:paraId="4E7F24D9" w14:textId="77777777" w:rsidR="00A25A02" w:rsidRPr="004A37BF" w:rsidRDefault="00A25A02" w:rsidP="00F2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"/>
              <w:rPr>
                <w:rFonts w:ascii="Arial" w:hAnsi="Arial" w:cs="Arial"/>
                <w:szCs w:val="20"/>
              </w:rPr>
            </w:pPr>
            <w:r w:rsidRPr="004A37BF">
              <w:rPr>
                <w:rFonts w:ascii="Arial" w:hAnsi="Arial" w:cs="Arial"/>
                <w:szCs w:val="20"/>
              </w:rPr>
              <w:t>IČ:</w:t>
            </w:r>
          </w:p>
        </w:tc>
        <w:tc>
          <w:tcPr>
            <w:tcW w:w="20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58866" w14:textId="77777777" w:rsidR="00A25A02" w:rsidRPr="004A37BF" w:rsidRDefault="00A25A02" w:rsidP="00F2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Cs w:val="20"/>
              </w:rPr>
            </w:pP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14:paraId="153E9CA8" w14:textId="77777777" w:rsidR="00A25A02" w:rsidRPr="004A37BF" w:rsidRDefault="00A25A02" w:rsidP="00F2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Cs w:val="20"/>
              </w:rPr>
            </w:pPr>
            <w:r w:rsidRPr="004A37BF">
              <w:rPr>
                <w:rFonts w:ascii="Arial" w:hAnsi="Arial" w:cs="Arial"/>
                <w:color w:val="231F20"/>
                <w:szCs w:val="20"/>
              </w:rPr>
              <w:t>Telefon:</w:t>
            </w:r>
          </w:p>
        </w:tc>
        <w:tc>
          <w:tcPr>
            <w:tcW w:w="1522" w:type="pct"/>
            <w:vAlign w:val="center"/>
          </w:tcPr>
          <w:p w14:paraId="1E0C8637" w14:textId="77777777" w:rsidR="00A25A02" w:rsidRPr="004A37BF" w:rsidRDefault="00A25A02" w:rsidP="00F2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Cs w:val="20"/>
              </w:rPr>
            </w:pP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</w:tr>
      <w:tr w:rsidR="00A25A02" w:rsidRPr="004A37BF" w14:paraId="0C4D391C" w14:textId="77777777" w:rsidTr="00F237DB">
        <w:trPr>
          <w:trHeight w:hRule="exact" w:val="60"/>
        </w:trPr>
        <w:tc>
          <w:tcPr>
            <w:tcW w:w="5000" w:type="pct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14E1A20" w14:textId="77777777" w:rsidR="00A25A02" w:rsidRPr="004A37BF" w:rsidRDefault="00A25A02" w:rsidP="00F2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4"/>
                <w:szCs w:val="2"/>
              </w:rPr>
            </w:pPr>
          </w:p>
        </w:tc>
      </w:tr>
      <w:tr w:rsidR="00A25A02" w:rsidRPr="004A37BF" w14:paraId="03336B2C" w14:textId="77777777" w:rsidTr="00F237DB">
        <w:trPr>
          <w:trHeight w:hRule="exact" w:val="431"/>
        </w:trPr>
        <w:tc>
          <w:tcPr>
            <w:tcW w:w="443" w:type="pct"/>
            <w:tcBorders>
              <w:top w:val="single" w:sz="4" w:space="0" w:color="FFFFFF"/>
              <w:left w:val="nil"/>
              <w:bottom w:val="nil"/>
            </w:tcBorders>
            <w:vAlign w:val="center"/>
          </w:tcPr>
          <w:p w14:paraId="0994A7D7" w14:textId="77777777" w:rsidR="00A25A02" w:rsidRPr="004A37BF" w:rsidRDefault="00A25A02" w:rsidP="00F2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"/>
              <w:rPr>
                <w:rFonts w:ascii="Arial" w:hAnsi="Arial" w:cs="Arial"/>
                <w:szCs w:val="20"/>
              </w:rPr>
            </w:pPr>
            <w:r w:rsidRPr="004A37BF">
              <w:rPr>
                <w:rFonts w:ascii="Arial" w:hAnsi="Arial" w:cs="Arial"/>
                <w:szCs w:val="20"/>
              </w:rPr>
              <w:t>E-mail:</w:t>
            </w:r>
          </w:p>
        </w:tc>
        <w:tc>
          <w:tcPr>
            <w:tcW w:w="2009" w:type="pct"/>
            <w:tcBorders>
              <w:top w:val="single" w:sz="4" w:space="0" w:color="auto"/>
            </w:tcBorders>
            <w:vAlign w:val="center"/>
          </w:tcPr>
          <w:p w14:paraId="26F78D38" w14:textId="77777777" w:rsidR="00A25A02" w:rsidRPr="004A37BF" w:rsidRDefault="00A25A02" w:rsidP="00F2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Cs w:val="20"/>
              </w:rPr>
            </w:pP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14:paraId="01F153F8" w14:textId="77777777" w:rsidR="00A25A02" w:rsidRPr="004A37BF" w:rsidRDefault="00A25A02" w:rsidP="00F2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Cs w:val="20"/>
              </w:rPr>
            </w:pPr>
            <w:r w:rsidRPr="004A37BF">
              <w:rPr>
                <w:rFonts w:ascii="Arial" w:hAnsi="Arial" w:cs="Arial"/>
                <w:color w:val="231F20"/>
                <w:szCs w:val="20"/>
              </w:rPr>
              <w:t>Kontaktní osoba:</w:t>
            </w:r>
          </w:p>
        </w:tc>
        <w:tc>
          <w:tcPr>
            <w:tcW w:w="1522" w:type="pct"/>
            <w:vAlign w:val="center"/>
          </w:tcPr>
          <w:p w14:paraId="222F1488" w14:textId="77777777" w:rsidR="00A25A02" w:rsidRPr="004A37BF" w:rsidRDefault="00A25A02" w:rsidP="00F2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Cs w:val="20"/>
              </w:rPr>
            </w:pP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</w:tr>
    </w:tbl>
    <w:p w14:paraId="1EDE170E" w14:textId="77777777" w:rsidR="00C54099" w:rsidRPr="00BC7B57" w:rsidRDefault="00C54099" w:rsidP="00C54099">
      <w:pPr>
        <w:spacing w:after="0"/>
        <w:rPr>
          <w:rFonts w:ascii="Arial" w:hAnsi="Arial" w:cs="Arial"/>
          <w:sz w:val="24"/>
          <w:szCs w:val="24"/>
        </w:rPr>
      </w:pPr>
    </w:p>
    <w:p w14:paraId="49273FD7" w14:textId="77777777" w:rsidR="00C54099" w:rsidRDefault="00C54099" w:rsidP="006C36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7B57">
        <w:rPr>
          <w:rFonts w:ascii="Arial" w:hAnsi="Arial" w:cs="Arial"/>
          <w:sz w:val="24"/>
          <w:szCs w:val="24"/>
        </w:rPr>
        <w:t>Podle ustanovení § 2</w:t>
      </w:r>
      <w:r w:rsidR="00D0707A">
        <w:rPr>
          <w:rFonts w:ascii="Arial" w:hAnsi="Arial" w:cs="Arial"/>
          <w:sz w:val="24"/>
          <w:szCs w:val="24"/>
        </w:rPr>
        <w:t>7a</w:t>
      </w:r>
      <w:r w:rsidRPr="00BC7B57">
        <w:rPr>
          <w:rFonts w:ascii="Arial" w:hAnsi="Arial" w:cs="Arial"/>
          <w:sz w:val="24"/>
          <w:szCs w:val="24"/>
        </w:rPr>
        <w:t xml:space="preserve">, odst. (1) písm. </w:t>
      </w:r>
      <w:r w:rsidR="00D0707A">
        <w:rPr>
          <w:rFonts w:ascii="Arial" w:hAnsi="Arial" w:cs="Arial"/>
          <w:sz w:val="24"/>
          <w:szCs w:val="24"/>
        </w:rPr>
        <w:t>e</w:t>
      </w:r>
      <w:r w:rsidRPr="00BC7B57">
        <w:rPr>
          <w:rFonts w:ascii="Arial" w:hAnsi="Arial" w:cs="Arial"/>
          <w:sz w:val="24"/>
          <w:szCs w:val="24"/>
        </w:rPr>
        <w:t>) zákona č. 166/1999 Sb., o veterinární péči a</w:t>
      </w:r>
      <w:r w:rsidR="006C369B">
        <w:rPr>
          <w:rFonts w:ascii="Arial" w:hAnsi="Arial" w:cs="Arial"/>
          <w:sz w:val="24"/>
          <w:szCs w:val="24"/>
        </w:rPr>
        <w:t> </w:t>
      </w:r>
      <w:r w:rsidRPr="00BC7B57">
        <w:rPr>
          <w:rFonts w:ascii="Arial" w:hAnsi="Arial" w:cs="Arial"/>
          <w:sz w:val="24"/>
          <w:szCs w:val="24"/>
        </w:rPr>
        <w:t>o</w:t>
      </w:r>
      <w:r w:rsidR="006C369B">
        <w:rPr>
          <w:rFonts w:ascii="Arial" w:hAnsi="Arial" w:cs="Arial"/>
          <w:sz w:val="24"/>
          <w:szCs w:val="24"/>
        </w:rPr>
        <w:t> </w:t>
      </w:r>
      <w:r w:rsidRPr="00BC7B57">
        <w:rPr>
          <w:rFonts w:ascii="Arial" w:hAnsi="Arial" w:cs="Arial"/>
          <w:sz w:val="24"/>
          <w:szCs w:val="24"/>
        </w:rPr>
        <w:t xml:space="preserve">změně některých souvisejících zákonů (veterinární zákon), ve znění pozdějších předpisů, Vás tímto </w:t>
      </w:r>
      <w:r w:rsidR="006C369B">
        <w:rPr>
          <w:rFonts w:ascii="Arial" w:hAnsi="Arial" w:cs="Arial"/>
          <w:sz w:val="24"/>
          <w:szCs w:val="24"/>
        </w:rPr>
        <w:t xml:space="preserve">žádám </w:t>
      </w:r>
      <w:r w:rsidRPr="00BC7B57">
        <w:rPr>
          <w:rFonts w:ascii="Arial" w:hAnsi="Arial" w:cs="Arial"/>
          <w:sz w:val="24"/>
          <w:szCs w:val="24"/>
        </w:rPr>
        <w:t xml:space="preserve">o </w:t>
      </w:r>
      <w:r w:rsidR="00D0707A">
        <w:rPr>
          <w:rFonts w:ascii="Arial" w:hAnsi="Arial" w:cs="Arial"/>
          <w:sz w:val="24"/>
          <w:szCs w:val="24"/>
        </w:rPr>
        <w:t>souhlas s prodejem syrového, mlékárensky neošetřeného mléka a syrové smetany</w:t>
      </w:r>
      <w:r w:rsidR="006C369B">
        <w:rPr>
          <w:rFonts w:ascii="Arial" w:hAnsi="Arial" w:cs="Arial"/>
          <w:sz w:val="24"/>
          <w:szCs w:val="24"/>
        </w:rPr>
        <w:t>:</w:t>
      </w:r>
    </w:p>
    <w:p w14:paraId="01C8E716" w14:textId="77777777" w:rsidR="006C369B" w:rsidRDefault="006C369B" w:rsidP="006C369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355F184" w14:textId="77777777" w:rsidR="006C369B" w:rsidRPr="006C369B" w:rsidRDefault="006C369B" w:rsidP="00A25A02">
      <w:pP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 w:rsidRPr="006C369B">
        <w:rPr>
          <w:rFonts w:ascii="Arial" w:hAnsi="Arial" w:cs="Arial"/>
          <w:b/>
          <w:sz w:val="24"/>
          <w:szCs w:val="24"/>
        </w:rPr>
        <w:t>Provozovna</w:t>
      </w:r>
    </w:p>
    <w:p w14:paraId="631F031C" w14:textId="77777777" w:rsidR="00C92677" w:rsidRPr="00C92677" w:rsidRDefault="00C92677" w:rsidP="00C92677">
      <w:pPr>
        <w:shd w:val="clear" w:color="auto" w:fill="FFFFFF"/>
        <w:spacing w:before="240" w:after="0"/>
        <w:rPr>
          <w:rFonts w:ascii="Arial" w:hAnsi="Arial" w:cs="Arial"/>
          <w:szCs w:val="24"/>
        </w:rPr>
      </w:pPr>
      <w:r w:rsidRPr="00C92677">
        <w:rPr>
          <w:rFonts w:ascii="Arial" w:hAnsi="Arial" w:cs="Arial"/>
          <w:szCs w:val="24"/>
        </w:rPr>
        <w:t>Jméno a příjmení / název nebo obchodní firma</w:t>
      </w:r>
      <w:r>
        <w:rPr>
          <w:rFonts w:ascii="Arial" w:hAnsi="Arial" w:cs="Arial"/>
          <w:szCs w:val="24"/>
        </w:rPr>
        <w:t xml:space="preserve"> 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9776"/>
      </w:tblGrid>
      <w:tr w:rsidR="00C92677" w:rsidRPr="00C92677" w14:paraId="70687B4C" w14:textId="77777777" w:rsidTr="0093562B">
        <w:trPr>
          <w:trHeight w:val="432"/>
        </w:trPr>
        <w:tc>
          <w:tcPr>
            <w:tcW w:w="5000" w:type="pct"/>
            <w:vAlign w:val="center"/>
          </w:tcPr>
          <w:p w14:paraId="37C735D2" w14:textId="77777777" w:rsidR="00C92677" w:rsidRPr="00C92677" w:rsidRDefault="00C92677" w:rsidP="00C9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C92677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2677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 w:rsidRPr="00C92677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C92677"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 w:rsidRPr="00C92677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C92677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C92677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C92677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C92677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C92677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</w:tr>
    </w:tbl>
    <w:p w14:paraId="734F13C8" w14:textId="77777777" w:rsidR="00C92677" w:rsidRDefault="00C92677" w:rsidP="00C54099">
      <w:pPr>
        <w:spacing w:after="0"/>
        <w:rPr>
          <w:rFonts w:ascii="Arial" w:hAnsi="Arial" w:cs="Arial"/>
          <w:szCs w:val="24"/>
        </w:rPr>
      </w:pPr>
    </w:p>
    <w:p w14:paraId="3BB6E58E" w14:textId="77777777" w:rsidR="006C369B" w:rsidRPr="004A37BF" w:rsidRDefault="006C369B" w:rsidP="006C369B">
      <w:pPr>
        <w:spacing w:after="0"/>
        <w:rPr>
          <w:rFonts w:ascii="Arial" w:hAnsi="Arial" w:cs="Arial"/>
          <w:szCs w:val="24"/>
        </w:rPr>
      </w:pPr>
      <w:r w:rsidRPr="004A37BF">
        <w:rPr>
          <w:rFonts w:ascii="Arial" w:hAnsi="Arial" w:cs="Arial"/>
          <w:szCs w:val="24"/>
        </w:rPr>
        <w:t>Adresa, pokud se neshoduje místem podnikání / sídlem žadatele</w:t>
      </w:r>
    </w:p>
    <w:tbl>
      <w:tblPr>
        <w:tblW w:w="542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867"/>
        <w:gridCol w:w="3930"/>
        <w:gridCol w:w="2008"/>
        <w:gridCol w:w="2979"/>
        <w:gridCol w:w="816"/>
      </w:tblGrid>
      <w:tr w:rsidR="0093562B" w:rsidRPr="004A37BF" w14:paraId="307267AC" w14:textId="77777777" w:rsidTr="0093562B">
        <w:trPr>
          <w:gridAfter w:val="1"/>
          <w:wAfter w:w="386" w:type="pct"/>
          <w:trHeight w:hRule="exact" w:val="431"/>
        </w:trPr>
        <w:tc>
          <w:tcPr>
            <w:tcW w:w="40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621B2638" w14:textId="77777777" w:rsidR="0093562B" w:rsidRPr="004A37BF" w:rsidRDefault="0093562B" w:rsidP="00F2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"/>
              <w:rPr>
                <w:rFonts w:ascii="Arial" w:hAnsi="Arial" w:cs="Arial"/>
                <w:color w:val="231F20"/>
                <w:szCs w:val="20"/>
              </w:rPr>
            </w:pPr>
            <w:r w:rsidRPr="004A37BF">
              <w:rPr>
                <w:rFonts w:ascii="Arial" w:hAnsi="Arial" w:cs="Arial"/>
                <w:szCs w:val="20"/>
              </w:rPr>
              <w:t>Ulice:</w:t>
            </w:r>
          </w:p>
        </w:tc>
        <w:tc>
          <w:tcPr>
            <w:tcW w:w="1854" w:type="pct"/>
            <w:vAlign w:val="center"/>
          </w:tcPr>
          <w:p w14:paraId="46962090" w14:textId="77777777" w:rsidR="0093562B" w:rsidRPr="004A37BF" w:rsidRDefault="0093562B" w:rsidP="00F2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Cs w:val="20"/>
              </w:rPr>
            </w:pP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947" w:type="pct"/>
            <w:tcBorders>
              <w:top w:val="nil"/>
              <w:bottom w:val="nil"/>
            </w:tcBorders>
            <w:vAlign w:val="center"/>
          </w:tcPr>
          <w:p w14:paraId="086C1593" w14:textId="77777777" w:rsidR="0093562B" w:rsidRPr="004A37BF" w:rsidRDefault="0093562B" w:rsidP="00F2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Cs w:val="20"/>
              </w:rPr>
            </w:pPr>
            <w:r w:rsidRPr="004A37BF">
              <w:rPr>
                <w:rFonts w:ascii="Arial" w:hAnsi="Arial" w:cs="Arial"/>
                <w:color w:val="231F20"/>
                <w:szCs w:val="20"/>
              </w:rPr>
              <w:t>Č. p. / orientační:</w:t>
            </w:r>
          </w:p>
        </w:tc>
        <w:tc>
          <w:tcPr>
            <w:tcW w:w="1405" w:type="pct"/>
            <w:vAlign w:val="center"/>
          </w:tcPr>
          <w:p w14:paraId="3584530A" w14:textId="77777777" w:rsidR="0093562B" w:rsidRPr="004A37BF" w:rsidRDefault="0093562B" w:rsidP="00F2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Cs w:val="20"/>
              </w:rPr>
            </w:pP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</w:tr>
      <w:tr w:rsidR="0093562B" w:rsidRPr="004A37BF" w14:paraId="0AD0D712" w14:textId="77777777" w:rsidTr="0093562B">
        <w:trPr>
          <w:gridAfter w:val="1"/>
          <w:wAfter w:w="386" w:type="pct"/>
          <w:trHeight w:val="40"/>
        </w:trPr>
        <w:tc>
          <w:tcPr>
            <w:tcW w:w="4614" w:type="pct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2FFFFE70" w14:textId="77777777" w:rsidR="0093562B" w:rsidRPr="004A37BF" w:rsidRDefault="0093562B" w:rsidP="00F2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4"/>
                <w:szCs w:val="2"/>
              </w:rPr>
            </w:pPr>
          </w:p>
        </w:tc>
      </w:tr>
      <w:tr w:rsidR="0093562B" w:rsidRPr="004A37BF" w14:paraId="393578C9" w14:textId="77777777" w:rsidTr="0093562B">
        <w:trPr>
          <w:gridAfter w:val="1"/>
          <w:wAfter w:w="386" w:type="pct"/>
          <w:trHeight w:hRule="exact" w:val="431"/>
        </w:trPr>
        <w:tc>
          <w:tcPr>
            <w:tcW w:w="409" w:type="pct"/>
            <w:tcBorders>
              <w:top w:val="nil"/>
              <w:left w:val="nil"/>
              <w:bottom w:val="nil"/>
            </w:tcBorders>
            <w:vAlign w:val="center"/>
          </w:tcPr>
          <w:p w14:paraId="08D792DA" w14:textId="77777777" w:rsidR="0093562B" w:rsidRPr="004A37BF" w:rsidRDefault="0093562B" w:rsidP="00F2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"/>
              <w:rPr>
                <w:rFonts w:ascii="Arial" w:hAnsi="Arial" w:cs="Arial"/>
                <w:szCs w:val="20"/>
              </w:rPr>
            </w:pPr>
            <w:r w:rsidRPr="004A37BF">
              <w:rPr>
                <w:rFonts w:ascii="Arial" w:hAnsi="Arial" w:cs="Arial"/>
                <w:szCs w:val="20"/>
              </w:rPr>
              <w:t>Obec:</w:t>
            </w:r>
          </w:p>
        </w:tc>
        <w:tc>
          <w:tcPr>
            <w:tcW w:w="1854" w:type="pct"/>
            <w:tcBorders>
              <w:top w:val="single" w:sz="4" w:space="0" w:color="auto"/>
            </w:tcBorders>
            <w:vAlign w:val="center"/>
          </w:tcPr>
          <w:p w14:paraId="51296958" w14:textId="77777777" w:rsidR="0093562B" w:rsidRPr="004A37BF" w:rsidRDefault="0093562B" w:rsidP="00F2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Cs w:val="20"/>
              </w:rPr>
            </w:pP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947" w:type="pct"/>
            <w:tcBorders>
              <w:top w:val="nil"/>
              <w:bottom w:val="nil"/>
            </w:tcBorders>
            <w:vAlign w:val="center"/>
          </w:tcPr>
          <w:p w14:paraId="3CBB3EFE" w14:textId="77777777" w:rsidR="0093562B" w:rsidRPr="004A37BF" w:rsidRDefault="0093562B" w:rsidP="00F2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Cs w:val="20"/>
              </w:rPr>
            </w:pPr>
            <w:r w:rsidRPr="004A37BF">
              <w:rPr>
                <w:rFonts w:ascii="Arial" w:hAnsi="Arial" w:cs="Arial"/>
                <w:color w:val="231F20"/>
                <w:szCs w:val="20"/>
              </w:rPr>
              <w:t>PSČ:</w:t>
            </w:r>
          </w:p>
        </w:tc>
        <w:tc>
          <w:tcPr>
            <w:tcW w:w="1405" w:type="pct"/>
            <w:vAlign w:val="center"/>
          </w:tcPr>
          <w:p w14:paraId="766C70EF" w14:textId="77777777" w:rsidR="0093562B" w:rsidRPr="004A37BF" w:rsidRDefault="0093562B" w:rsidP="00F2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Cs w:val="20"/>
              </w:rPr>
            </w:pP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</w:tr>
      <w:tr w:rsidR="00BC7B57" w:rsidRPr="00BC7B57" w14:paraId="04E8F1C7" w14:textId="77777777" w:rsidTr="0093562B">
        <w:trPr>
          <w:trHeight w:val="43"/>
        </w:trPr>
        <w:tc>
          <w:tcPr>
            <w:tcW w:w="5000" w:type="pct"/>
            <w:gridSpan w:val="5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4C697637" w14:textId="77777777" w:rsidR="00BC7B57" w:rsidRPr="00BC7B57" w:rsidRDefault="00BC7B57" w:rsidP="00BC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4"/>
                <w:szCs w:val="2"/>
              </w:rPr>
            </w:pPr>
          </w:p>
        </w:tc>
      </w:tr>
    </w:tbl>
    <w:p w14:paraId="779011F1" w14:textId="77777777" w:rsidR="00BC7B57" w:rsidRDefault="00BC7B57" w:rsidP="00C54099">
      <w:pPr>
        <w:spacing w:after="0"/>
        <w:rPr>
          <w:rFonts w:ascii="Arial" w:hAnsi="Arial" w:cs="Arial"/>
          <w:sz w:val="24"/>
          <w:szCs w:val="24"/>
        </w:rPr>
      </w:pPr>
    </w:p>
    <w:p w14:paraId="6D0D42A9" w14:textId="77777777" w:rsidR="002B77CB" w:rsidRPr="006C369B" w:rsidRDefault="002B77CB" w:rsidP="0093562B">
      <w:pPr>
        <w:spacing w:after="120"/>
        <w:rPr>
          <w:rFonts w:ascii="Arial" w:hAnsi="Arial" w:cs="Arial"/>
          <w:sz w:val="24"/>
          <w:szCs w:val="24"/>
        </w:rPr>
      </w:pPr>
      <w:r w:rsidRPr="006C369B">
        <w:rPr>
          <w:rFonts w:ascii="Arial" w:hAnsi="Arial" w:cs="Arial"/>
          <w:sz w:val="24"/>
          <w:szCs w:val="24"/>
        </w:rPr>
        <w:t>Způsob nabízení k</w:t>
      </w:r>
      <w:r w:rsidR="008156F8" w:rsidRPr="006C369B">
        <w:rPr>
          <w:rFonts w:ascii="Arial" w:hAnsi="Arial" w:cs="Arial"/>
          <w:sz w:val="24"/>
          <w:szCs w:val="24"/>
        </w:rPr>
        <w:t> </w:t>
      </w:r>
      <w:r w:rsidRPr="006C369B">
        <w:rPr>
          <w:rFonts w:ascii="Arial" w:hAnsi="Arial" w:cs="Arial"/>
          <w:sz w:val="24"/>
          <w:szCs w:val="24"/>
        </w:rPr>
        <w:t>prodeji</w:t>
      </w:r>
      <w:r w:rsidR="008156F8" w:rsidRPr="006C369B">
        <w:rPr>
          <w:rFonts w:ascii="Arial" w:hAnsi="Arial" w:cs="Arial"/>
          <w:sz w:val="24"/>
          <w:szCs w:val="24"/>
        </w:rPr>
        <w:t>:</w:t>
      </w:r>
    </w:p>
    <w:p w14:paraId="30C32DD4" w14:textId="7566E61C" w:rsidR="008F2974" w:rsidRPr="006C369B" w:rsidRDefault="00A25A02" w:rsidP="0093562B">
      <w:pPr>
        <w:spacing w:after="120"/>
        <w:ind w:left="284"/>
        <w:rPr>
          <w:rFonts w:ascii="Arial" w:hAnsi="Arial" w:cs="Arial"/>
          <w:sz w:val="24"/>
          <w:szCs w:val="24"/>
        </w:rPr>
      </w:pPr>
      <w:r w:rsidRPr="006C369B">
        <w:rPr>
          <w:rFonts w:ascii="Arial" w:hAnsi="Arial" w:cs="Arial"/>
          <w:sz w:val="24"/>
          <w:szCs w:val="24"/>
        </w:rPr>
        <w:fldChar w:fldCharType="begin">
          <w:ffData>
            <w:name w:val="Zaškrtávací2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3"/>
      <w:r w:rsidRPr="006C369B">
        <w:rPr>
          <w:rFonts w:ascii="Arial" w:hAnsi="Arial" w:cs="Arial"/>
          <w:sz w:val="24"/>
          <w:szCs w:val="24"/>
        </w:rPr>
        <w:instrText xml:space="preserve"> FORMCHECKBOX </w:instrText>
      </w:r>
      <w:r w:rsidR="00BD0493">
        <w:rPr>
          <w:rFonts w:ascii="Arial" w:hAnsi="Arial" w:cs="Arial"/>
          <w:sz w:val="24"/>
          <w:szCs w:val="24"/>
        </w:rPr>
      </w:r>
      <w:r w:rsidR="00BD0493">
        <w:rPr>
          <w:rFonts w:ascii="Arial" w:hAnsi="Arial" w:cs="Arial"/>
          <w:sz w:val="24"/>
          <w:szCs w:val="24"/>
        </w:rPr>
        <w:fldChar w:fldCharType="separate"/>
      </w:r>
      <w:r w:rsidRPr="006C369B"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 </w:t>
      </w:r>
      <w:r w:rsidR="008156F8" w:rsidRPr="006C369B">
        <w:rPr>
          <w:rFonts w:ascii="Arial" w:hAnsi="Arial" w:cs="Arial"/>
          <w:sz w:val="24"/>
          <w:szCs w:val="24"/>
        </w:rPr>
        <w:t>v</w:t>
      </w:r>
      <w:r w:rsidR="003C43BC" w:rsidRPr="006C369B">
        <w:rPr>
          <w:rFonts w:ascii="Arial" w:hAnsi="Arial" w:cs="Arial"/>
          <w:sz w:val="24"/>
          <w:szCs w:val="24"/>
        </w:rPr>
        <w:t>e svém hospodářství</w:t>
      </w:r>
      <w:r w:rsidR="00295887" w:rsidRPr="006C369B">
        <w:rPr>
          <w:rFonts w:ascii="Arial" w:hAnsi="Arial" w:cs="Arial"/>
          <w:sz w:val="24"/>
          <w:szCs w:val="24"/>
        </w:rPr>
        <w:t xml:space="preserve">    </w:t>
      </w:r>
      <w:r w:rsidR="008156F8" w:rsidRPr="006C369B">
        <w:rPr>
          <w:rFonts w:ascii="Arial" w:hAnsi="Arial" w:cs="Arial"/>
          <w:sz w:val="24"/>
          <w:szCs w:val="24"/>
        </w:rPr>
        <w:tab/>
      </w:r>
      <w:r w:rsidR="008156F8" w:rsidRPr="006C369B">
        <w:rPr>
          <w:rFonts w:ascii="Arial" w:hAnsi="Arial" w:cs="Arial"/>
          <w:sz w:val="24"/>
          <w:szCs w:val="24"/>
        </w:rPr>
        <w:tab/>
      </w:r>
      <w:r w:rsidR="008156F8" w:rsidRPr="006C369B">
        <w:rPr>
          <w:rFonts w:ascii="Arial" w:hAnsi="Arial" w:cs="Arial"/>
          <w:sz w:val="24"/>
          <w:szCs w:val="24"/>
        </w:rPr>
        <w:tab/>
      </w:r>
      <w:r w:rsidR="008156F8" w:rsidRPr="006C369B">
        <w:rPr>
          <w:rFonts w:ascii="Arial" w:hAnsi="Arial" w:cs="Arial"/>
          <w:sz w:val="24"/>
          <w:szCs w:val="24"/>
        </w:rPr>
        <w:tab/>
      </w:r>
      <w:r w:rsidR="008156F8" w:rsidRPr="006C369B">
        <w:rPr>
          <w:rFonts w:ascii="Arial" w:hAnsi="Arial" w:cs="Arial"/>
          <w:sz w:val="24"/>
          <w:szCs w:val="24"/>
        </w:rPr>
        <w:tab/>
      </w:r>
      <w:r w:rsidR="008156F8" w:rsidRPr="006C369B">
        <w:rPr>
          <w:rFonts w:ascii="Arial" w:hAnsi="Arial" w:cs="Arial"/>
          <w:sz w:val="24"/>
          <w:szCs w:val="24"/>
        </w:rPr>
        <w:tab/>
      </w:r>
      <w:r w:rsidR="006C369B">
        <w:rPr>
          <w:rFonts w:ascii="Arial" w:hAnsi="Arial" w:cs="Arial"/>
          <w:sz w:val="24"/>
          <w:szCs w:val="24"/>
        </w:rPr>
        <w:tab/>
      </w:r>
      <w:r w:rsidR="00295887" w:rsidRPr="006C369B">
        <w:rPr>
          <w:rFonts w:ascii="Arial" w:hAnsi="Arial" w:cs="Arial"/>
          <w:sz w:val="24"/>
          <w:szCs w:val="24"/>
        </w:rPr>
        <w:t xml:space="preserve">  </w:t>
      </w:r>
    </w:p>
    <w:p w14:paraId="4AC1EF2A" w14:textId="6934DCC6" w:rsidR="008156F8" w:rsidRPr="006C369B" w:rsidRDefault="00A25A02" w:rsidP="0093562B">
      <w:pPr>
        <w:spacing w:after="120"/>
        <w:ind w:left="284"/>
        <w:rPr>
          <w:rFonts w:ascii="Arial" w:hAnsi="Arial" w:cs="Arial"/>
          <w:sz w:val="24"/>
          <w:szCs w:val="24"/>
        </w:rPr>
      </w:pPr>
      <w:r w:rsidRPr="006C369B">
        <w:rPr>
          <w:rFonts w:ascii="Arial" w:hAnsi="Arial" w:cs="Arial"/>
          <w:sz w:val="24"/>
          <w:szCs w:val="24"/>
        </w:rPr>
        <w:fldChar w:fldCharType="begin">
          <w:ffData>
            <w:name w:val="Zaškrtávací23"/>
            <w:enabled/>
            <w:calcOnExit w:val="0"/>
            <w:checkBox>
              <w:sizeAuto/>
              <w:default w:val="0"/>
            </w:checkBox>
          </w:ffData>
        </w:fldChar>
      </w:r>
      <w:r w:rsidRPr="006C369B">
        <w:rPr>
          <w:rFonts w:ascii="Arial" w:hAnsi="Arial" w:cs="Arial"/>
          <w:sz w:val="24"/>
          <w:szCs w:val="24"/>
        </w:rPr>
        <w:instrText xml:space="preserve"> FORMCHECKBOX </w:instrText>
      </w:r>
      <w:r w:rsidR="00BD0493">
        <w:rPr>
          <w:rFonts w:ascii="Arial" w:hAnsi="Arial" w:cs="Arial"/>
          <w:sz w:val="24"/>
          <w:szCs w:val="24"/>
        </w:rPr>
      </w:r>
      <w:r w:rsidR="00BD0493">
        <w:rPr>
          <w:rFonts w:ascii="Arial" w:hAnsi="Arial" w:cs="Arial"/>
          <w:sz w:val="24"/>
          <w:szCs w:val="24"/>
        </w:rPr>
        <w:fldChar w:fldCharType="separate"/>
      </w:r>
      <w:r w:rsidRPr="006C369B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</w:t>
      </w:r>
      <w:r w:rsidR="006C369B" w:rsidRPr="006C369B">
        <w:rPr>
          <w:rFonts w:ascii="Arial" w:hAnsi="Arial" w:cs="Arial"/>
          <w:sz w:val="24"/>
          <w:szCs w:val="24"/>
        </w:rPr>
        <w:t xml:space="preserve">při </w:t>
      </w:r>
      <w:r w:rsidR="008F2974" w:rsidRPr="006C369B">
        <w:rPr>
          <w:rFonts w:ascii="Arial" w:hAnsi="Arial" w:cs="Arial"/>
          <w:sz w:val="24"/>
          <w:szCs w:val="24"/>
        </w:rPr>
        <w:t>poskytování stravovacích služeb (po tepelném ošetření)</w:t>
      </w:r>
    </w:p>
    <w:p w14:paraId="0D00ED3C" w14:textId="3D4DB566" w:rsidR="008156F8" w:rsidRPr="006C369B" w:rsidRDefault="00A25A02" w:rsidP="0093562B">
      <w:pPr>
        <w:spacing w:after="120"/>
        <w:ind w:left="284"/>
        <w:rPr>
          <w:rFonts w:ascii="Arial" w:hAnsi="Arial" w:cs="Arial"/>
          <w:sz w:val="24"/>
          <w:szCs w:val="24"/>
        </w:rPr>
      </w:pPr>
      <w:r w:rsidRPr="006C369B">
        <w:rPr>
          <w:rFonts w:ascii="Arial" w:hAnsi="Arial" w:cs="Arial"/>
          <w:sz w:val="24"/>
          <w:szCs w:val="24"/>
        </w:rPr>
        <w:fldChar w:fldCharType="begin">
          <w:ffData>
            <w:name w:val="Zaškrtávací23"/>
            <w:enabled/>
            <w:calcOnExit w:val="0"/>
            <w:checkBox>
              <w:sizeAuto/>
              <w:default w:val="0"/>
            </w:checkBox>
          </w:ffData>
        </w:fldChar>
      </w:r>
      <w:r w:rsidRPr="006C369B">
        <w:rPr>
          <w:rFonts w:ascii="Arial" w:hAnsi="Arial" w:cs="Arial"/>
          <w:sz w:val="24"/>
          <w:szCs w:val="24"/>
        </w:rPr>
        <w:instrText xml:space="preserve"> FORMCHECKBOX </w:instrText>
      </w:r>
      <w:r w:rsidR="00BD0493">
        <w:rPr>
          <w:rFonts w:ascii="Arial" w:hAnsi="Arial" w:cs="Arial"/>
          <w:sz w:val="24"/>
          <w:szCs w:val="24"/>
        </w:rPr>
      </w:r>
      <w:r w:rsidR="00BD0493">
        <w:rPr>
          <w:rFonts w:ascii="Arial" w:hAnsi="Arial" w:cs="Arial"/>
          <w:sz w:val="24"/>
          <w:szCs w:val="24"/>
        </w:rPr>
        <w:fldChar w:fldCharType="separate"/>
      </w:r>
      <w:r w:rsidRPr="006C369B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</w:t>
      </w:r>
      <w:r w:rsidR="00295887" w:rsidRPr="006C369B">
        <w:rPr>
          <w:rFonts w:ascii="Arial" w:hAnsi="Arial" w:cs="Arial"/>
          <w:sz w:val="24"/>
          <w:szCs w:val="24"/>
        </w:rPr>
        <w:t>prodejní automat</w:t>
      </w:r>
      <w:r w:rsidR="008156F8" w:rsidRPr="006C369B">
        <w:rPr>
          <w:rFonts w:ascii="Arial" w:hAnsi="Arial" w:cs="Arial"/>
          <w:sz w:val="24"/>
          <w:szCs w:val="24"/>
        </w:rPr>
        <w:t xml:space="preserve"> </w:t>
      </w:r>
    </w:p>
    <w:p w14:paraId="7C80A8E2" w14:textId="4F6E857B" w:rsidR="0093562B" w:rsidRPr="0093562B" w:rsidRDefault="0093562B" w:rsidP="0093562B">
      <w:pPr>
        <w:shd w:val="clear" w:color="auto" w:fill="FFFFFF"/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93562B">
        <w:rPr>
          <w:rFonts w:ascii="Arial" w:hAnsi="Arial" w:cs="Arial"/>
        </w:rPr>
        <w:t xml:space="preserve"> případě prodejního automatu uveďte umístění: </w:t>
      </w:r>
    </w:p>
    <w:tbl>
      <w:tblPr>
        <w:tblW w:w="5067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9901"/>
      </w:tblGrid>
      <w:tr w:rsidR="0093562B" w:rsidRPr="00C92677" w14:paraId="0597CAA8" w14:textId="77777777" w:rsidTr="0093562B">
        <w:trPr>
          <w:trHeight w:val="432"/>
        </w:trPr>
        <w:tc>
          <w:tcPr>
            <w:tcW w:w="5000" w:type="pct"/>
            <w:vAlign w:val="center"/>
          </w:tcPr>
          <w:p w14:paraId="6EDBE973" w14:textId="77777777" w:rsidR="0093562B" w:rsidRPr="00C92677" w:rsidRDefault="0093562B" w:rsidP="0093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C92677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2677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 w:rsidRPr="00C92677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C92677"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 w:rsidRPr="00C92677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C92677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C92677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C92677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C92677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C92677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</w:tr>
    </w:tbl>
    <w:p w14:paraId="58DB9F71" w14:textId="77777777" w:rsidR="0093562B" w:rsidRDefault="0093562B" w:rsidP="0093562B">
      <w:pPr>
        <w:tabs>
          <w:tab w:val="left" w:pos="4536"/>
        </w:tabs>
        <w:spacing w:after="0"/>
        <w:ind w:left="284"/>
        <w:rPr>
          <w:rFonts w:ascii="Arial" w:hAnsi="Arial" w:cs="Arial"/>
          <w:sz w:val="24"/>
          <w:szCs w:val="24"/>
        </w:rPr>
      </w:pPr>
    </w:p>
    <w:p w14:paraId="0BF35E7F" w14:textId="77777777" w:rsidR="0093562B" w:rsidRDefault="0093562B">
      <w:pPr>
        <w:spacing w:after="0" w:line="24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br w:type="page"/>
      </w:r>
    </w:p>
    <w:p w14:paraId="174B5E34" w14:textId="3EC7A435" w:rsidR="001E3F31" w:rsidRPr="00CE7E22" w:rsidRDefault="001E3F31" w:rsidP="0086632A">
      <w:pPr>
        <w:jc w:val="both"/>
        <w:rPr>
          <w:rFonts w:ascii="Arial" w:hAnsi="Arial" w:cs="Arial"/>
          <w:b/>
          <w:bCs/>
          <w:szCs w:val="20"/>
        </w:rPr>
      </w:pPr>
      <w:r w:rsidRPr="00CE7E22">
        <w:rPr>
          <w:rFonts w:ascii="Arial" w:hAnsi="Arial" w:cs="Arial"/>
          <w:b/>
          <w:bCs/>
          <w:szCs w:val="20"/>
        </w:rPr>
        <w:lastRenderedPageBreak/>
        <w:t>Prohlášení</w:t>
      </w:r>
    </w:p>
    <w:p w14:paraId="4169AAF6" w14:textId="3556E23C" w:rsidR="001E3F31" w:rsidRDefault="001E3F31" w:rsidP="0086632A">
      <w:pPr>
        <w:tabs>
          <w:tab w:val="left" w:pos="180"/>
        </w:tabs>
        <w:jc w:val="both"/>
        <w:rPr>
          <w:rFonts w:ascii="Arial" w:hAnsi="Arial" w:cs="Arial"/>
          <w:i/>
          <w:iCs/>
        </w:rPr>
      </w:pPr>
      <w:r w:rsidRPr="003118AF">
        <w:rPr>
          <w:rFonts w:ascii="Arial" w:hAnsi="Arial" w:cs="Arial"/>
          <w:i/>
        </w:rPr>
        <w:t xml:space="preserve">Souhlasím s využitím poskytnutých informací v rámci informačního systému Státní veterinární správy </w:t>
      </w:r>
      <w:r w:rsidRPr="003118AF">
        <w:rPr>
          <w:rFonts w:ascii="Arial" w:hAnsi="Arial" w:cs="Arial"/>
          <w:i/>
          <w:iCs/>
        </w:rPr>
        <w:t>(vyhláška č. 329/2003 Sb., o informačním systému Státní veterinární správy).</w:t>
      </w:r>
    </w:p>
    <w:p w14:paraId="6131E87E" w14:textId="77777777" w:rsidR="00B84352" w:rsidRDefault="00B84352" w:rsidP="0086632A">
      <w:pPr>
        <w:tabs>
          <w:tab w:val="left" w:pos="180"/>
        </w:tabs>
        <w:jc w:val="both"/>
        <w:rPr>
          <w:rFonts w:ascii="Arial" w:hAnsi="Arial" w:cs="Arial"/>
          <w:i/>
          <w:iCs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426"/>
        <w:gridCol w:w="5811"/>
        <w:gridCol w:w="794"/>
        <w:gridCol w:w="2751"/>
      </w:tblGrid>
      <w:tr w:rsidR="0093562B" w:rsidRPr="004A37BF" w14:paraId="6B40C7C9" w14:textId="77777777" w:rsidTr="00F237DB">
        <w:trPr>
          <w:trHeight w:hRule="exact" w:val="431"/>
        </w:trPr>
        <w:tc>
          <w:tcPr>
            <w:tcW w:w="2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336C3516" w14:textId="77777777" w:rsidR="0093562B" w:rsidRPr="004A37BF" w:rsidRDefault="0093562B" w:rsidP="00F2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"/>
              <w:rPr>
                <w:rFonts w:ascii="Arial" w:hAnsi="Arial" w:cs="Arial"/>
                <w:color w:val="231F20"/>
                <w:szCs w:val="20"/>
              </w:rPr>
            </w:pPr>
            <w:r w:rsidRPr="004A37BF"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bookmarkStart w:id="2" w:name="Text1"/>
            <w:r>
              <w:rPr>
                <w:rFonts w:ascii="Arial" w:eastAsia="Arial" w:hAnsi="Arial" w:cs="Arial"/>
                <w:color w:val="231F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231F20"/>
              </w:rPr>
            </w:r>
            <w:r>
              <w:rPr>
                <w:rFonts w:ascii="Arial" w:eastAsia="Arial" w:hAnsi="Arial" w:cs="Arial"/>
                <w:color w:val="231F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fldChar w:fldCharType="end"/>
            </w:r>
            <w:bookmarkEnd w:id="2"/>
          </w:p>
        </w:tc>
        <w:tc>
          <w:tcPr>
            <w:tcW w:w="2970" w:type="pct"/>
            <w:vAlign w:val="center"/>
          </w:tcPr>
          <w:p w14:paraId="593D6794" w14:textId="77777777" w:rsidR="0093562B" w:rsidRPr="004A37BF" w:rsidRDefault="0093562B" w:rsidP="00F2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Cs w:val="20"/>
              </w:rPr>
            </w:pP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23BB89C2" w14:textId="77777777" w:rsidR="0093562B" w:rsidRPr="004A37BF" w:rsidRDefault="0093562B" w:rsidP="00F2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Arial" w:hAnsi="Arial" w:cs="Arial"/>
                <w:color w:val="231F20"/>
                <w:szCs w:val="20"/>
              </w:rPr>
            </w:pPr>
            <w:r w:rsidRPr="004A37BF">
              <w:rPr>
                <w:rFonts w:ascii="Arial" w:eastAsia="Arial" w:hAnsi="Arial" w:cs="Arial"/>
              </w:rPr>
              <w:t>Dne</w:t>
            </w:r>
          </w:p>
        </w:tc>
        <w:tc>
          <w:tcPr>
            <w:tcW w:w="1406" w:type="pct"/>
            <w:vAlign w:val="center"/>
          </w:tcPr>
          <w:p w14:paraId="6CA0AE04" w14:textId="77777777" w:rsidR="0093562B" w:rsidRPr="004A37BF" w:rsidRDefault="0093562B" w:rsidP="00F2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Cs w:val="20"/>
              </w:rPr>
            </w:pP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</w:tr>
    </w:tbl>
    <w:p w14:paraId="2F3D5F6F" w14:textId="77777777" w:rsidR="0093562B" w:rsidRPr="004A37BF" w:rsidRDefault="0093562B" w:rsidP="0093562B">
      <w:pPr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082F113" w14:textId="77777777" w:rsidR="0093562B" w:rsidRPr="004A37BF" w:rsidRDefault="0093562B" w:rsidP="0093562B">
      <w:pPr>
        <w:spacing w:after="160" w:line="256" w:lineRule="auto"/>
        <w:rPr>
          <w:rFonts w:ascii="Arial" w:hAnsi="Arial" w:cs="Arial"/>
        </w:rPr>
      </w:pPr>
    </w:p>
    <w:p w14:paraId="1A67583F" w14:textId="77777777" w:rsidR="0093562B" w:rsidRPr="004A37BF" w:rsidRDefault="0093562B" w:rsidP="0093562B">
      <w:pPr>
        <w:spacing w:after="160" w:line="256" w:lineRule="auto"/>
        <w:rPr>
          <w:rFonts w:ascii="Arial" w:hAnsi="Arial" w:cs="Arial"/>
        </w:rPr>
      </w:pPr>
    </w:p>
    <w:p w14:paraId="09B12369" w14:textId="77777777" w:rsidR="0093562B" w:rsidRPr="004A37BF" w:rsidRDefault="0093562B" w:rsidP="0093562B">
      <w:pPr>
        <w:tabs>
          <w:tab w:val="center" w:pos="7513"/>
        </w:tabs>
        <w:spacing w:after="160" w:line="256" w:lineRule="auto"/>
        <w:rPr>
          <w:rFonts w:ascii="Arial" w:hAnsi="Arial" w:cs="Arial"/>
        </w:rPr>
      </w:pPr>
      <w:r w:rsidRPr="004A37BF">
        <w:rPr>
          <w:rFonts w:ascii="Arial" w:hAnsi="Arial" w:cs="Arial"/>
        </w:rPr>
        <w:tab/>
        <w:t>.....................................................</w:t>
      </w:r>
    </w:p>
    <w:p w14:paraId="6BA8214C" w14:textId="77777777" w:rsidR="0093562B" w:rsidRPr="004A37BF" w:rsidRDefault="0093562B" w:rsidP="0093562B">
      <w:pPr>
        <w:tabs>
          <w:tab w:val="center" w:pos="7513"/>
        </w:tabs>
        <w:spacing w:after="160" w:line="256" w:lineRule="auto"/>
        <w:rPr>
          <w:rFonts w:ascii="Arial" w:hAnsi="Arial" w:cs="Arial"/>
          <w:spacing w:val="-3"/>
        </w:rPr>
      </w:pPr>
      <w:r w:rsidRPr="004A37BF">
        <w:rPr>
          <w:rFonts w:ascii="Arial" w:hAnsi="Arial" w:cs="Arial"/>
          <w:spacing w:val="-3"/>
        </w:rPr>
        <w:tab/>
        <w:t>razítko a podpis žadatele</w:t>
      </w:r>
    </w:p>
    <w:p w14:paraId="59FB2FEA" w14:textId="77777777" w:rsidR="00FA6690" w:rsidRDefault="00C54099" w:rsidP="003705D2">
      <w:pPr>
        <w:spacing w:after="0"/>
        <w:rPr>
          <w:rFonts w:ascii="Arial" w:hAnsi="Arial" w:cs="Arial"/>
          <w:sz w:val="24"/>
          <w:szCs w:val="24"/>
        </w:rPr>
      </w:pPr>
      <w:r w:rsidRPr="00BC7B57">
        <w:rPr>
          <w:rFonts w:ascii="Arial" w:hAnsi="Arial" w:cs="Arial"/>
          <w:sz w:val="24"/>
          <w:szCs w:val="24"/>
        </w:rPr>
        <w:t xml:space="preserve">   </w:t>
      </w:r>
    </w:p>
    <w:p w14:paraId="146A0DE2" w14:textId="77777777" w:rsidR="00FA6690" w:rsidRDefault="00FA6690" w:rsidP="003705D2">
      <w:pPr>
        <w:spacing w:after="0"/>
        <w:rPr>
          <w:rFonts w:ascii="Arial" w:hAnsi="Arial" w:cs="Arial"/>
          <w:sz w:val="24"/>
          <w:szCs w:val="24"/>
        </w:rPr>
      </w:pPr>
    </w:p>
    <w:p w14:paraId="43A363D4" w14:textId="77777777" w:rsidR="00FA6690" w:rsidRDefault="00FA6690" w:rsidP="003705D2">
      <w:pPr>
        <w:spacing w:after="0"/>
        <w:rPr>
          <w:rFonts w:ascii="Arial" w:hAnsi="Arial" w:cs="Arial"/>
          <w:sz w:val="24"/>
          <w:szCs w:val="24"/>
        </w:rPr>
      </w:pPr>
    </w:p>
    <w:p w14:paraId="6E3995DA" w14:textId="77777777" w:rsidR="00890137" w:rsidRDefault="00C54099" w:rsidP="005412BF">
      <w:pPr>
        <w:spacing w:after="0"/>
        <w:rPr>
          <w:rFonts w:ascii="Arial" w:hAnsi="Arial" w:cs="Arial"/>
          <w:sz w:val="24"/>
          <w:szCs w:val="24"/>
        </w:rPr>
      </w:pPr>
      <w:r w:rsidRPr="00BC7B57">
        <w:rPr>
          <w:rFonts w:ascii="Arial" w:hAnsi="Arial" w:cs="Arial"/>
          <w:sz w:val="24"/>
          <w:szCs w:val="24"/>
        </w:rPr>
        <w:t>Přílohy</w:t>
      </w:r>
      <w:r w:rsidR="005412BF">
        <w:rPr>
          <w:rFonts w:ascii="Arial" w:hAnsi="Arial" w:cs="Arial"/>
          <w:sz w:val="24"/>
          <w:szCs w:val="24"/>
        </w:rPr>
        <w:t>:</w:t>
      </w:r>
    </w:p>
    <w:p w14:paraId="3236C43B" w14:textId="77777777" w:rsidR="005508C2" w:rsidRPr="005412BF" w:rsidRDefault="00890137" w:rsidP="00B84352">
      <w:pPr>
        <w:numPr>
          <w:ilvl w:val="0"/>
          <w:numId w:val="1"/>
        </w:numPr>
        <w:tabs>
          <w:tab w:val="clear" w:pos="1110"/>
        </w:tabs>
        <w:spacing w:after="0"/>
        <w:ind w:left="426" w:hanging="283"/>
        <w:rPr>
          <w:rFonts w:ascii="Arial" w:hAnsi="Arial" w:cs="Arial"/>
          <w:sz w:val="24"/>
          <w:szCs w:val="24"/>
        </w:rPr>
      </w:pPr>
      <w:r w:rsidRPr="001E5080">
        <w:rPr>
          <w:rFonts w:ascii="Arial" w:hAnsi="Arial" w:cs="Arial"/>
          <w:sz w:val="24"/>
          <w:szCs w:val="24"/>
        </w:rPr>
        <w:t>kopie aktuálního výpisu z obchodního rejstříku nebo živnostenského listu</w:t>
      </w:r>
      <w:r>
        <w:rPr>
          <w:rFonts w:ascii="Arial" w:hAnsi="Arial" w:cs="Arial"/>
          <w:sz w:val="24"/>
          <w:szCs w:val="24"/>
        </w:rPr>
        <w:t xml:space="preserve"> nebo </w:t>
      </w:r>
      <w:r w:rsidRPr="005412BF">
        <w:rPr>
          <w:rFonts w:ascii="Arial" w:hAnsi="Arial" w:cs="Arial"/>
          <w:sz w:val="24"/>
          <w:szCs w:val="24"/>
        </w:rPr>
        <w:t>osvědčení o zápisu do evidence zemědělského podnikatele</w:t>
      </w:r>
      <w:r w:rsidR="005508C2" w:rsidRPr="005412BF">
        <w:rPr>
          <w:rFonts w:ascii="Arial" w:hAnsi="Arial" w:cs="Arial"/>
          <w:sz w:val="24"/>
          <w:szCs w:val="24"/>
        </w:rPr>
        <w:t>;</w:t>
      </w:r>
    </w:p>
    <w:p w14:paraId="7A12E4F8" w14:textId="702D9FF6" w:rsidR="005508C2" w:rsidRPr="005412BF" w:rsidRDefault="005508C2" w:rsidP="00B84352">
      <w:pPr>
        <w:numPr>
          <w:ilvl w:val="0"/>
          <w:numId w:val="1"/>
        </w:numPr>
        <w:tabs>
          <w:tab w:val="clear" w:pos="1110"/>
        </w:tabs>
        <w:spacing w:after="0"/>
        <w:ind w:left="426" w:hanging="283"/>
        <w:jc w:val="both"/>
        <w:rPr>
          <w:rFonts w:ascii="Arial" w:hAnsi="Arial" w:cs="Arial"/>
          <w:sz w:val="24"/>
          <w:szCs w:val="24"/>
        </w:rPr>
      </w:pPr>
      <w:r w:rsidRPr="005412BF">
        <w:rPr>
          <w:rFonts w:ascii="Arial" w:hAnsi="Arial" w:cs="Arial"/>
          <w:sz w:val="24"/>
          <w:szCs w:val="24"/>
        </w:rPr>
        <w:t>výsledky vyšetření syrového mléka (§ 27a odst. 1. písm. e) zákona č. 166/1999 Sb.</w:t>
      </w:r>
      <w:r w:rsidR="003A189C" w:rsidRPr="005412BF">
        <w:rPr>
          <w:rFonts w:ascii="Arial" w:hAnsi="Arial" w:cs="Arial"/>
          <w:sz w:val="24"/>
          <w:szCs w:val="24"/>
        </w:rPr>
        <w:t xml:space="preserve"> a §</w:t>
      </w:r>
      <w:r w:rsidR="00A25A02">
        <w:rPr>
          <w:rFonts w:ascii="Arial" w:hAnsi="Arial" w:cs="Arial"/>
          <w:sz w:val="24"/>
          <w:szCs w:val="24"/>
        </w:rPr>
        <w:t> </w:t>
      </w:r>
      <w:r w:rsidR="003A189C" w:rsidRPr="005412BF">
        <w:rPr>
          <w:rFonts w:ascii="Arial" w:hAnsi="Arial" w:cs="Arial"/>
          <w:sz w:val="24"/>
          <w:szCs w:val="24"/>
        </w:rPr>
        <w:t>13a vyhlášky č. 289/2007 Sb.</w:t>
      </w:r>
      <w:r w:rsidRPr="005412BF">
        <w:rPr>
          <w:rFonts w:ascii="Arial" w:hAnsi="Arial" w:cs="Arial"/>
          <w:sz w:val="24"/>
          <w:szCs w:val="24"/>
        </w:rPr>
        <w:t>):</w:t>
      </w:r>
    </w:p>
    <w:p w14:paraId="41E7009E" w14:textId="77777777" w:rsidR="005508C2" w:rsidRPr="003F187F" w:rsidRDefault="005508C2" w:rsidP="00A25A02">
      <w:pPr>
        <w:numPr>
          <w:ilvl w:val="2"/>
          <w:numId w:val="1"/>
        </w:numPr>
        <w:tabs>
          <w:tab w:val="clear" w:pos="2550"/>
        </w:tabs>
        <w:spacing w:after="0"/>
        <w:ind w:left="1134"/>
        <w:jc w:val="both"/>
        <w:rPr>
          <w:rFonts w:ascii="Arial" w:hAnsi="Arial" w:cs="Arial"/>
          <w:color w:val="000000"/>
          <w:sz w:val="24"/>
          <w:szCs w:val="24"/>
        </w:rPr>
      </w:pPr>
      <w:r w:rsidRPr="003F187F">
        <w:rPr>
          <w:rFonts w:ascii="Arial" w:hAnsi="Arial" w:cs="Arial"/>
          <w:color w:val="000000"/>
          <w:sz w:val="24"/>
          <w:szCs w:val="24"/>
        </w:rPr>
        <w:t xml:space="preserve">výsledek vyšetření syrového mléka na </w:t>
      </w:r>
      <w:r w:rsidRPr="003F187F">
        <w:rPr>
          <w:rFonts w:ascii="Arial" w:hAnsi="Arial" w:cs="Arial"/>
          <w:i/>
          <w:color w:val="000000"/>
          <w:sz w:val="24"/>
          <w:szCs w:val="24"/>
        </w:rPr>
        <w:t>Staphylococcus aureus</w:t>
      </w:r>
      <w:r w:rsidRPr="003F187F">
        <w:rPr>
          <w:rFonts w:ascii="Arial" w:hAnsi="Arial" w:cs="Arial"/>
          <w:color w:val="000000"/>
          <w:sz w:val="24"/>
          <w:szCs w:val="24"/>
        </w:rPr>
        <w:t>,</w:t>
      </w:r>
    </w:p>
    <w:p w14:paraId="560F976C" w14:textId="77777777" w:rsidR="005508C2" w:rsidRPr="003F187F" w:rsidRDefault="005508C2" w:rsidP="00A25A02">
      <w:pPr>
        <w:numPr>
          <w:ilvl w:val="2"/>
          <w:numId w:val="1"/>
        </w:numPr>
        <w:tabs>
          <w:tab w:val="clear" w:pos="2550"/>
        </w:tabs>
        <w:spacing w:after="0"/>
        <w:ind w:left="1134"/>
        <w:jc w:val="both"/>
        <w:rPr>
          <w:rFonts w:ascii="Arial" w:hAnsi="Arial" w:cs="Arial"/>
          <w:color w:val="000000"/>
          <w:sz w:val="24"/>
          <w:szCs w:val="24"/>
        </w:rPr>
      </w:pPr>
      <w:r w:rsidRPr="003F187F">
        <w:rPr>
          <w:rFonts w:ascii="Arial" w:hAnsi="Arial" w:cs="Arial"/>
          <w:color w:val="000000"/>
          <w:sz w:val="24"/>
          <w:szCs w:val="24"/>
        </w:rPr>
        <w:t>výsledek vyšetření syrového mléka na celkový počet mikroorganizmů v získaném mléce při 30 °C, jde-li o kravské mléko a mléko jiného živočišného druhu a celkový počet somatických buněk, jde-li o kravské mléko,</w:t>
      </w:r>
    </w:p>
    <w:p w14:paraId="2F30E4E6" w14:textId="77777777" w:rsidR="00890137" w:rsidRPr="003F187F" w:rsidRDefault="005508C2" w:rsidP="00A25A02">
      <w:pPr>
        <w:numPr>
          <w:ilvl w:val="2"/>
          <w:numId w:val="1"/>
        </w:numPr>
        <w:tabs>
          <w:tab w:val="clear" w:pos="2550"/>
        </w:tabs>
        <w:spacing w:after="0"/>
        <w:ind w:left="1134"/>
        <w:jc w:val="both"/>
        <w:rPr>
          <w:rFonts w:ascii="Arial" w:hAnsi="Arial" w:cs="Arial"/>
          <w:color w:val="000000"/>
          <w:sz w:val="24"/>
          <w:szCs w:val="24"/>
        </w:rPr>
      </w:pPr>
      <w:r w:rsidRPr="003F187F">
        <w:rPr>
          <w:rFonts w:ascii="Arial" w:hAnsi="Arial" w:cs="Arial"/>
          <w:color w:val="000000"/>
          <w:sz w:val="24"/>
          <w:szCs w:val="24"/>
        </w:rPr>
        <w:t xml:space="preserve"> výsledek vyšetření syrového mléka na obsah reziduí inhibičních látek.</w:t>
      </w:r>
    </w:p>
    <w:p w14:paraId="01CA1D28" w14:textId="77777777" w:rsidR="005412BF" w:rsidRPr="005508C2" w:rsidRDefault="005412BF" w:rsidP="005412BF">
      <w:pPr>
        <w:spacing w:after="0"/>
        <w:ind w:left="255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1CD3397" w14:textId="77270F68" w:rsidR="005412BF" w:rsidRDefault="005412BF" w:rsidP="005412BF">
      <w:pPr>
        <w:jc w:val="both"/>
        <w:outlineLvl w:val="0"/>
        <w:rPr>
          <w:rFonts w:ascii="Arial" w:hAnsi="Arial" w:cs="Arial"/>
        </w:rPr>
      </w:pPr>
      <w:r w:rsidRPr="003118AF">
        <w:rPr>
          <w:rFonts w:ascii="Arial" w:hAnsi="Arial" w:cs="Arial"/>
        </w:rPr>
        <w:t>Upozornění: ž</w:t>
      </w:r>
      <w:r w:rsidRPr="003118AF">
        <w:rPr>
          <w:rFonts w:ascii="Arial" w:eastAsia="Times New Roman" w:hAnsi="Arial" w:cs="Arial"/>
          <w:bCs/>
          <w:iCs/>
        </w:rPr>
        <w:t>ádost se podává u krajské veterinární správy příslušné dle adresy provozovny</w:t>
      </w:r>
      <w:r>
        <w:rPr>
          <w:rFonts w:ascii="Arial" w:eastAsia="Times New Roman" w:hAnsi="Arial" w:cs="Arial"/>
          <w:bCs/>
          <w:iCs/>
        </w:rPr>
        <w:t>.</w:t>
      </w:r>
    </w:p>
    <w:p w14:paraId="7840FA33" w14:textId="4CC51218" w:rsidR="003C5DA0" w:rsidRDefault="003C5DA0" w:rsidP="005412BF">
      <w:pPr>
        <w:spacing w:after="0"/>
        <w:rPr>
          <w:rFonts w:ascii="Arial" w:hAnsi="Arial" w:cs="Arial"/>
        </w:rPr>
      </w:pPr>
    </w:p>
    <w:p w14:paraId="3F540F71" w14:textId="77777777" w:rsidR="00B84352" w:rsidRPr="00B84352" w:rsidRDefault="00B84352" w:rsidP="00B84352">
      <w:pPr>
        <w:jc w:val="center"/>
        <w:rPr>
          <w:rFonts w:ascii="Arial" w:hAnsi="Arial" w:cs="Arial"/>
        </w:rPr>
      </w:pPr>
    </w:p>
    <w:sectPr w:rsidR="00B84352" w:rsidRPr="00B84352" w:rsidSect="00B84352">
      <w:footerReference w:type="default" r:id="rId9"/>
      <w:pgSz w:w="11906" w:h="16838"/>
      <w:pgMar w:top="993" w:right="1133" w:bottom="426" w:left="993" w:header="709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1C0D1" w14:textId="77777777" w:rsidR="00BD0493" w:rsidRDefault="00BD0493" w:rsidP="00C54099">
      <w:pPr>
        <w:spacing w:after="0" w:line="240" w:lineRule="auto"/>
      </w:pPr>
      <w:r>
        <w:separator/>
      </w:r>
    </w:p>
  </w:endnote>
  <w:endnote w:type="continuationSeparator" w:id="0">
    <w:p w14:paraId="0F9039E5" w14:textId="77777777" w:rsidR="00BD0493" w:rsidRDefault="00BD0493" w:rsidP="00C5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487A5" w14:textId="671AAC82" w:rsidR="006C369B" w:rsidRPr="00B84352" w:rsidRDefault="006C369B" w:rsidP="00A25A02">
    <w:pPr>
      <w:pStyle w:val="Zpat"/>
      <w:jc w:val="center"/>
      <w:rPr>
        <w:rFonts w:ascii="Arial" w:hAnsi="Arial" w:cs="Arial"/>
      </w:rPr>
    </w:pPr>
    <w:r w:rsidRPr="00B84352">
      <w:rPr>
        <w:rFonts w:ascii="Arial" w:hAnsi="Arial" w:cs="Arial"/>
      </w:rPr>
      <w:fldChar w:fldCharType="begin"/>
    </w:r>
    <w:r w:rsidRPr="00B84352">
      <w:rPr>
        <w:rFonts w:ascii="Arial" w:hAnsi="Arial" w:cs="Arial"/>
      </w:rPr>
      <w:instrText>PAGE   \* MERGEFORMAT</w:instrText>
    </w:r>
    <w:r w:rsidRPr="00B84352">
      <w:rPr>
        <w:rFonts w:ascii="Arial" w:hAnsi="Arial" w:cs="Arial"/>
      </w:rPr>
      <w:fldChar w:fldCharType="separate"/>
    </w:r>
    <w:r w:rsidR="00752C14">
      <w:rPr>
        <w:rFonts w:ascii="Arial" w:hAnsi="Arial" w:cs="Arial"/>
        <w:noProof/>
      </w:rPr>
      <w:t>1</w:t>
    </w:r>
    <w:r w:rsidRPr="00B84352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C2289" w14:textId="77777777" w:rsidR="00BD0493" w:rsidRDefault="00BD0493" w:rsidP="00C54099">
      <w:pPr>
        <w:spacing w:after="0" w:line="240" w:lineRule="auto"/>
      </w:pPr>
      <w:r>
        <w:separator/>
      </w:r>
    </w:p>
  </w:footnote>
  <w:footnote w:type="continuationSeparator" w:id="0">
    <w:p w14:paraId="450C5004" w14:textId="77777777" w:rsidR="00BD0493" w:rsidRDefault="00BD0493" w:rsidP="00C54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82470"/>
    <w:multiLevelType w:val="hybridMultilevel"/>
    <w:tmpl w:val="2B4C9184"/>
    <w:lvl w:ilvl="0" w:tplc="555050D0">
      <w:start w:val="5"/>
      <w:numFmt w:val="bullet"/>
      <w:lvlText w:val="-"/>
      <w:lvlJc w:val="left"/>
      <w:pPr>
        <w:ind w:left="426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>
    <w:nsid w:val="38892F97"/>
    <w:multiLevelType w:val="hybridMultilevel"/>
    <w:tmpl w:val="26F28714"/>
    <w:lvl w:ilvl="0" w:tplc="555050D0">
      <w:start w:val="5"/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Times New Roman" w:eastAsia="SimSu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">
    <w:nsid w:val="75E657F8"/>
    <w:multiLevelType w:val="hybridMultilevel"/>
    <w:tmpl w:val="F6720978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14"/>
    <w:rsid w:val="0003414E"/>
    <w:rsid w:val="00041C64"/>
    <w:rsid w:val="000446B4"/>
    <w:rsid w:val="000524D3"/>
    <w:rsid w:val="00086444"/>
    <w:rsid w:val="00086E49"/>
    <w:rsid w:val="0009599F"/>
    <w:rsid w:val="000A1CEA"/>
    <w:rsid w:val="000E6908"/>
    <w:rsid w:val="000E6E9B"/>
    <w:rsid w:val="00150704"/>
    <w:rsid w:val="001E3F31"/>
    <w:rsid w:val="0026562E"/>
    <w:rsid w:val="00282162"/>
    <w:rsid w:val="00293561"/>
    <w:rsid w:val="00295887"/>
    <w:rsid w:val="002B547B"/>
    <w:rsid w:val="002B77CB"/>
    <w:rsid w:val="002E237B"/>
    <w:rsid w:val="00300C85"/>
    <w:rsid w:val="00312346"/>
    <w:rsid w:val="00331038"/>
    <w:rsid w:val="00334A32"/>
    <w:rsid w:val="00361614"/>
    <w:rsid w:val="00365D8B"/>
    <w:rsid w:val="003705D2"/>
    <w:rsid w:val="003A189C"/>
    <w:rsid w:val="003C43BC"/>
    <w:rsid w:val="003C5DA0"/>
    <w:rsid w:val="003D51BC"/>
    <w:rsid w:val="003F187F"/>
    <w:rsid w:val="004678E1"/>
    <w:rsid w:val="004B14A8"/>
    <w:rsid w:val="004E1636"/>
    <w:rsid w:val="004F1309"/>
    <w:rsid w:val="00503396"/>
    <w:rsid w:val="00530CB5"/>
    <w:rsid w:val="005412BF"/>
    <w:rsid w:val="0054142C"/>
    <w:rsid w:val="005508C2"/>
    <w:rsid w:val="00555681"/>
    <w:rsid w:val="00562F89"/>
    <w:rsid w:val="005C3699"/>
    <w:rsid w:val="005D4976"/>
    <w:rsid w:val="005F4F95"/>
    <w:rsid w:val="00667CBD"/>
    <w:rsid w:val="00683A5D"/>
    <w:rsid w:val="0069021C"/>
    <w:rsid w:val="006A3877"/>
    <w:rsid w:val="006A78DD"/>
    <w:rsid w:val="006C369B"/>
    <w:rsid w:val="006F798E"/>
    <w:rsid w:val="007152F3"/>
    <w:rsid w:val="0074018B"/>
    <w:rsid w:val="00752C14"/>
    <w:rsid w:val="007734AD"/>
    <w:rsid w:val="00784C9B"/>
    <w:rsid w:val="007B3B1A"/>
    <w:rsid w:val="007F3720"/>
    <w:rsid w:val="008156F8"/>
    <w:rsid w:val="00851963"/>
    <w:rsid w:val="0086632A"/>
    <w:rsid w:val="00890137"/>
    <w:rsid w:val="008C7A02"/>
    <w:rsid w:val="008F2974"/>
    <w:rsid w:val="008F5348"/>
    <w:rsid w:val="008F5BF8"/>
    <w:rsid w:val="00907921"/>
    <w:rsid w:val="009116EA"/>
    <w:rsid w:val="00914308"/>
    <w:rsid w:val="009239ED"/>
    <w:rsid w:val="0093562B"/>
    <w:rsid w:val="0094740D"/>
    <w:rsid w:val="00962E6A"/>
    <w:rsid w:val="009C6101"/>
    <w:rsid w:val="00A062D7"/>
    <w:rsid w:val="00A25A02"/>
    <w:rsid w:val="00B075D4"/>
    <w:rsid w:val="00B52A9F"/>
    <w:rsid w:val="00B84352"/>
    <w:rsid w:val="00BC7B57"/>
    <w:rsid w:val="00BD0493"/>
    <w:rsid w:val="00C212EA"/>
    <w:rsid w:val="00C3701F"/>
    <w:rsid w:val="00C54099"/>
    <w:rsid w:val="00C75F69"/>
    <w:rsid w:val="00C8352E"/>
    <w:rsid w:val="00C92677"/>
    <w:rsid w:val="00CA6EB9"/>
    <w:rsid w:val="00D0707A"/>
    <w:rsid w:val="00D11AEF"/>
    <w:rsid w:val="00D41ACE"/>
    <w:rsid w:val="00D615CE"/>
    <w:rsid w:val="00D62AB5"/>
    <w:rsid w:val="00DB29C4"/>
    <w:rsid w:val="00DE6E2F"/>
    <w:rsid w:val="00DE77A6"/>
    <w:rsid w:val="00DF06DE"/>
    <w:rsid w:val="00E2253D"/>
    <w:rsid w:val="00E25CE2"/>
    <w:rsid w:val="00E73269"/>
    <w:rsid w:val="00E906DC"/>
    <w:rsid w:val="00EA500B"/>
    <w:rsid w:val="00EB21D4"/>
    <w:rsid w:val="00F03777"/>
    <w:rsid w:val="00F121CC"/>
    <w:rsid w:val="00F47FCF"/>
    <w:rsid w:val="00F828A5"/>
    <w:rsid w:val="00FA6690"/>
    <w:rsid w:val="00FB0CDA"/>
    <w:rsid w:val="00FC3B2F"/>
    <w:rsid w:val="00FC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7A80A"/>
  <w15:chartTrackingRefBased/>
  <w15:docId w15:val="{3137BFF5-64D2-436F-AF7E-829ADDC2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24D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54099"/>
    <w:rPr>
      <w:color w:val="0000FF"/>
      <w:u w:val="single"/>
    </w:rPr>
  </w:style>
  <w:style w:type="table" w:styleId="Mkatabulky">
    <w:name w:val="Table Grid"/>
    <w:basedOn w:val="Normlntabulka"/>
    <w:rsid w:val="00C54099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semiHidden/>
    <w:rsid w:val="00C54099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TextpoznpodarouChar">
    <w:name w:val="Text pozn. pod čarou Char"/>
    <w:link w:val="Textpoznpodarou"/>
    <w:semiHidden/>
    <w:rsid w:val="00C54099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semiHidden/>
    <w:rsid w:val="00C5409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61614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667C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7CB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67CB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CB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7CBD"/>
    <w:rPr>
      <w:b/>
      <w:bCs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E3F3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E3F3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E3F3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E3F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Sta&#382;en&#233;%20soubory\formular_168%20(1)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E9A78-1071-4838-B323-C373C645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formular_168 (1).dot</Template>
  <TotalTime>10</TotalTime>
  <Pages>2</Pages>
  <Words>326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registraci maloobchodu</vt:lpstr>
    </vt:vector>
  </TitlesOfParts>
  <Company>SVSCR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registraci maloobchodu</dc:title>
  <dc:subject>prodejny potravin žp.</dc:subject>
  <dc:creator>Jiří Hlaváček</dc:creator>
  <cp:keywords>registrace</cp:keywords>
  <cp:lastModifiedBy>JS</cp:lastModifiedBy>
  <cp:revision>7</cp:revision>
  <cp:lastPrinted>2016-08-16T11:21:00Z</cp:lastPrinted>
  <dcterms:created xsi:type="dcterms:W3CDTF">2022-07-19T07:47:00Z</dcterms:created>
  <dcterms:modified xsi:type="dcterms:W3CDTF">2022-07-22T09:42:00Z</dcterms:modified>
  <cp:category>formulář</cp:category>
</cp:coreProperties>
</file>